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2824" w14:textId="77777777" w:rsidR="00073A7D" w:rsidRDefault="00AF105D" w:rsidP="00073A7D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007C34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7503179A" w14:textId="0022E0C4" w:rsidR="00AF105D" w:rsidRPr="00007C34" w:rsidRDefault="00AF105D" w:rsidP="00073A7D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  <w:u w:val="single"/>
        </w:rPr>
        <w:t>Místo</w:t>
      </w:r>
      <w:r w:rsidRPr="00007C34">
        <w:rPr>
          <w:rFonts w:ascii="Arial" w:hAnsi="Arial" w:cs="Arial"/>
          <w:sz w:val="20"/>
          <w:szCs w:val="20"/>
        </w:rPr>
        <w:t xml:space="preserve">: </w:t>
      </w:r>
      <w:r w:rsidR="00BE429F">
        <w:rPr>
          <w:rFonts w:ascii="Arial" w:hAnsi="Arial" w:cs="Arial"/>
          <w:sz w:val="20"/>
          <w:szCs w:val="20"/>
        </w:rPr>
        <w:t>on-line</w:t>
      </w:r>
      <w:r w:rsidR="00073A7D">
        <w:rPr>
          <w:rFonts w:ascii="Arial" w:hAnsi="Arial" w:cs="Arial"/>
          <w:sz w:val="20"/>
          <w:szCs w:val="20"/>
        </w:rPr>
        <w:tab/>
      </w:r>
      <w:r w:rsidR="005B20CC">
        <w:rPr>
          <w:rFonts w:ascii="Arial" w:hAnsi="Arial" w:cs="Arial"/>
          <w:sz w:val="20"/>
          <w:szCs w:val="20"/>
        </w:rPr>
        <w:t>05: 03</w:t>
      </w:r>
      <w:r w:rsidR="00BE429F">
        <w:rPr>
          <w:rFonts w:ascii="Arial" w:hAnsi="Arial" w:cs="Arial"/>
          <w:sz w:val="20"/>
          <w:szCs w:val="20"/>
        </w:rPr>
        <w:t>. 2024</w:t>
      </w:r>
      <w:r w:rsidRPr="00007C34">
        <w:rPr>
          <w:rFonts w:ascii="Arial" w:hAnsi="Arial" w:cs="Arial"/>
          <w:sz w:val="20"/>
          <w:szCs w:val="20"/>
        </w:rPr>
        <w:t xml:space="preserve"> </w:t>
      </w:r>
    </w:p>
    <w:p w14:paraId="12AD6F27" w14:textId="77777777" w:rsidR="00AF105D" w:rsidRPr="00007C34" w:rsidRDefault="00AF105D" w:rsidP="00AF105D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  <w:u w:val="single"/>
        </w:rPr>
        <w:t>Účastníci jednání</w:t>
      </w:r>
      <w:r w:rsidRPr="00007C34">
        <w:rPr>
          <w:rFonts w:ascii="Arial" w:hAnsi="Arial" w:cs="Arial"/>
          <w:sz w:val="20"/>
          <w:szCs w:val="20"/>
        </w:rPr>
        <w:t>:</w:t>
      </w:r>
      <w:r w:rsidRPr="00007C34">
        <w:rPr>
          <w:rFonts w:ascii="Arial" w:hAnsi="Arial" w:cs="Arial"/>
          <w:sz w:val="20"/>
          <w:szCs w:val="20"/>
        </w:rPr>
        <w:tab/>
      </w:r>
      <w:r w:rsidRPr="00007C34">
        <w:rPr>
          <w:rFonts w:ascii="Arial" w:hAnsi="Arial" w:cs="Arial"/>
          <w:sz w:val="20"/>
          <w:szCs w:val="20"/>
        </w:rPr>
        <w:tab/>
      </w:r>
      <w:r w:rsidRPr="00007C34">
        <w:rPr>
          <w:rFonts w:ascii="Arial" w:hAnsi="Arial" w:cs="Arial"/>
          <w:sz w:val="20"/>
          <w:szCs w:val="20"/>
        </w:rPr>
        <w:tab/>
      </w:r>
    </w:p>
    <w:p w14:paraId="382EED2B" w14:textId="7F6A1B15" w:rsidR="000857E9" w:rsidRDefault="00AF105D" w:rsidP="00EE457B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 xml:space="preserve">Hana Valentová, Martin </w:t>
      </w:r>
      <w:proofErr w:type="spellStart"/>
      <w:r w:rsidRPr="00007C34">
        <w:rPr>
          <w:rFonts w:ascii="Arial" w:hAnsi="Arial" w:cs="Arial"/>
          <w:sz w:val="20"/>
          <w:szCs w:val="20"/>
        </w:rPr>
        <w:t>Linert</w:t>
      </w:r>
      <w:proofErr w:type="spellEnd"/>
      <w:r w:rsidRPr="00007C34">
        <w:rPr>
          <w:rFonts w:ascii="Arial" w:hAnsi="Arial" w:cs="Arial"/>
          <w:sz w:val="20"/>
          <w:szCs w:val="20"/>
        </w:rPr>
        <w:t xml:space="preserve">, Jaroslav Glogar, </w:t>
      </w:r>
      <w:r w:rsidR="001E160B" w:rsidRPr="00007C34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1E160B" w:rsidRPr="00007C34">
        <w:rPr>
          <w:rFonts w:ascii="Arial" w:hAnsi="Arial" w:cs="Arial"/>
          <w:sz w:val="20"/>
          <w:szCs w:val="20"/>
        </w:rPr>
        <w:t>Merker</w:t>
      </w:r>
      <w:proofErr w:type="spellEnd"/>
      <w:r w:rsidR="00791371">
        <w:rPr>
          <w:rFonts w:ascii="Arial" w:hAnsi="Arial" w:cs="Arial"/>
          <w:sz w:val="20"/>
          <w:szCs w:val="20"/>
        </w:rPr>
        <w:t xml:space="preserve">, </w:t>
      </w:r>
      <w:r w:rsidR="00BA4028">
        <w:rPr>
          <w:rFonts w:ascii="Arial" w:hAnsi="Arial" w:cs="Arial"/>
          <w:sz w:val="20"/>
          <w:szCs w:val="20"/>
        </w:rPr>
        <w:t>Jan Šplíchal</w:t>
      </w:r>
      <w:r w:rsidR="00AE35C6">
        <w:rPr>
          <w:rFonts w:ascii="Arial" w:hAnsi="Arial" w:cs="Arial"/>
          <w:sz w:val="20"/>
          <w:szCs w:val="20"/>
        </w:rPr>
        <w:t xml:space="preserve">, </w:t>
      </w:r>
      <w:r w:rsidR="00BE429F">
        <w:rPr>
          <w:rFonts w:ascii="Arial" w:hAnsi="Arial" w:cs="Arial"/>
          <w:sz w:val="20"/>
          <w:szCs w:val="20"/>
        </w:rPr>
        <w:t>Martin Protiva.</w:t>
      </w:r>
    </w:p>
    <w:p w14:paraId="4F3D67E7" w14:textId="20AFC96A" w:rsidR="00703878" w:rsidRPr="005B20CC" w:rsidRDefault="00703878" w:rsidP="00703878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  <w:lang w:eastAsia="en-US"/>
        </w:rPr>
      </w:pPr>
      <w:r w:rsidRPr="005B20CC">
        <w:rPr>
          <w:rFonts w:ascii="Arial" w:hAnsi="Arial" w:cs="Arial"/>
          <w:sz w:val="20"/>
          <w:szCs w:val="20"/>
          <w:lang w:eastAsia="en-US"/>
        </w:rPr>
        <w:t xml:space="preserve">Iveta </w:t>
      </w:r>
      <w:proofErr w:type="spellStart"/>
      <w:r w:rsidRPr="005B20CC">
        <w:rPr>
          <w:rFonts w:ascii="Arial" w:hAnsi="Arial" w:cs="Arial"/>
          <w:sz w:val="20"/>
          <w:szCs w:val="20"/>
          <w:lang w:eastAsia="en-US"/>
        </w:rPr>
        <w:t>Vacenovská</w:t>
      </w:r>
      <w:proofErr w:type="spellEnd"/>
      <w:r w:rsidR="005B20CC">
        <w:rPr>
          <w:rFonts w:ascii="Arial" w:hAnsi="Arial" w:cs="Arial"/>
          <w:sz w:val="20"/>
          <w:szCs w:val="20"/>
          <w:lang w:eastAsia="en-US"/>
        </w:rPr>
        <w:t>.</w:t>
      </w:r>
    </w:p>
    <w:p w14:paraId="366EE6AF" w14:textId="77777777" w:rsidR="00073A7D" w:rsidRDefault="00073A7D" w:rsidP="00AF105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2B0A6ED" w14:textId="7BC457F2" w:rsidR="00AF105D" w:rsidRPr="00007C34" w:rsidRDefault="00AF105D" w:rsidP="00AF105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7C34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60B8B6" w14:textId="77777777" w:rsidR="003E5130" w:rsidRPr="00007C34" w:rsidRDefault="003E5130" w:rsidP="003E51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</w:p>
    <w:p w14:paraId="00F82479" w14:textId="31D659D8" w:rsidR="007B6ED9" w:rsidRDefault="003E5130" w:rsidP="007B6ED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B20CC">
        <w:rPr>
          <w:rFonts w:ascii="Arial" w:hAnsi="Arial" w:cs="Arial"/>
          <w:b/>
          <w:bCs/>
          <w:sz w:val="20"/>
          <w:szCs w:val="20"/>
        </w:rPr>
        <w:t>Ocenění U11 za sezónu 2023/2024</w:t>
      </w:r>
    </w:p>
    <w:p w14:paraId="778D5CFB" w14:textId="64A93D1D" w:rsidR="00C430FD" w:rsidRPr="007A3BDF" w:rsidRDefault="007A3BDF" w:rsidP="007D0F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Komise odsouhlasila</w:t>
      </w:r>
      <w:r w:rsidR="005B20CC">
        <w:rPr>
          <w:rFonts w:ascii="Arial" w:hAnsi="Arial" w:cs="Arial"/>
          <w:sz w:val="20"/>
        </w:rPr>
        <w:t>, že ocenění kategorie U11 proběhne při prvním BTM kategorie U13 v následující sezóně.</w:t>
      </w:r>
    </w:p>
    <w:p w14:paraId="3E009A8E" w14:textId="196B3170" w:rsidR="00AF105D" w:rsidRPr="00007C34" w:rsidRDefault="00AF105D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</w:t>
      </w:r>
      <w:r w:rsidR="001C77E4" w:rsidRPr="00007C34">
        <w:rPr>
          <w:rFonts w:ascii="Arial" w:hAnsi="Arial" w:cs="Arial"/>
          <w:sz w:val="20"/>
          <w:szCs w:val="20"/>
        </w:rPr>
        <w:t>============</w:t>
      </w:r>
    </w:p>
    <w:p w14:paraId="549E85FD" w14:textId="07AFE89C" w:rsidR="009748DD" w:rsidRDefault="006E7FE5" w:rsidP="009748D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F105D"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="00AF105D" w:rsidRPr="00007C34">
        <w:rPr>
          <w:rFonts w:ascii="Arial" w:hAnsi="Arial" w:cs="Arial"/>
          <w:b/>
          <w:bCs/>
          <w:sz w:val="20"/>
          <w:szCs w:val="20"/>
        </w:rPr>
        <w:tab/>
      </w:r>
      <w:r w:rsidR="005B20CC">
        <w:rPr>
          <w:rFonts w:ascii="Arial" w:hAnsi="Arial" w:cs="Arial"/>
          <w:b/>
          <w:bCs/>
          <w:color w:val="222222"/>
          <w:shd w:val="clear" w:color="auto" w:fill="FFFFFF"/>
        </w:rPr>
        <w:t>Zpráva na konferenci ČAST</w:t>
      </w:r>
    </w:p>
    <w:p w14:paraId="54ACCC2A" w14:textId="64C034B8" w:rsidR="001507B7" w:rsidRDefault="005B20CC" w:rsidP="006451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hovořeno o přípravě podkladů pro zprávu za projekt HBO.</w:t>
      </w:r>
    </w:p>
    <w:p w14:paraId="38BD16A4" w14:textId="77777777" w:rsidR="005B20CC" w:rsidRDefault="005B20CC" w:rsidP="005B20C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321DED5" w14:textId="2AA93759" w:rsidR="005B20CC" w:rsidRPr="002D5F1F" w:rsidRDefault="005B20CC" w:rsidP="005B20C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756E7C73" w14:textId="11A7B4D0" w:rsidR="005B20CC" w:rsidRDefault="005B20CC" w:rsidP="005B20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Předsedkyně </w:t>
      </w:r>
      <w:proofErr w:type="spellStart"/>
      <w:r>
        <w:rPr>
          <w:rFonts w:ascii="Arial" w:hAnsi="Arial" w:cs="Arial"/>
          <w:sz w:val="20"/>
          <w:szCs w:val="20"/>
        </w:rPr>
        <w:t>zfinalizuje</w:t>
      </w:r>
      <w:proofErr w:type="spellEnd"/>
      <w:r>
        <w:rPr>
          <w:rFonts w:ascii="Arial" w:hAnsi="Arial" w:cs="Arial"/>
          <w:sz w:val="20"/>
          <w:szCs w:val="20"/>
        </w:rPr>
        <w:t xml:space="preserve"> zprávu za komisi mládeže a zašle v řádném termínu na generální sekretářku ČAST.</w:t>
      </w:r>
    </w:p>
    <w:p w14:paraId="72B2BFE5" w14:textId="7380F986" w:rsidR="00AF105D" w:rsidRPr="00007C34" w:rsidRDefault="00AF105D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</w:t>
      </w:r>
      <w:r w:rsidR="001C77E4" w:rsidRPr="00007C34">
        <w:rPr>
          <w:rFonts w:ascii="Arial" w:hAnsi="Arial" w:cs="Arial"/>
          <w:sz w:val="20"/>
          <w:szCs w:val="20"/>
        </w:rPr>
        <w:t>============</w:t>
      </w:r>
    </w:p>
    <w:p w14:paraId="2712311C" w14:textId="0FDF1DDB" w:rsidR="002D5F1F" w:rsidRPr="002D5F1F" w:rsidRDefault="005B20CC" w:rsidP="002D5F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D5F1F" w:rsidRPr="002D5F1F">
        <w:rPr>
          <w:rFonts w:ascii="Arial" w:hAnsi="Arial" w:cs="Arial"/>
          <w:b/>
          <w:bCs/>
          <w:sz w:val="20"/>
          <w:szCs w:val="20"/>
        </w:rPr>
        <w:t xml:space="preserve">. </w:t>
      </w:r>
      <w:r w:rsidR="002D5F1F" w:rsidRPr="002D5F1F">
        <w:rPr>
          <w:rFonts w:ascii="Arial" w:hAnsi="Arial" w:cs="Arial"/>
          <w:b/>
          <w:bCs/>
          <w:sz w:val="20"/>
          <w:szCs w:val="20"/>
        </w:rPr>
        <w:tab/>
      </w:r>
      <w:r w:rsidR="004F5E71" w:rsidRPr="004F5E71">
        <w:rPr>
          <w:rFonts w:ascii="Arial" w:hAnsi="Arial" w:cs="Arial"/>
          <w:b/>
          <w:bCs/>
          <w:sz w:val="20"/>
          <w:szCs w:val="20"/>
        </w:rPr>
        <w:t>Kritéria SPS a OTM</w:t>
      </w:r>
      <w:r w:rsidR="002179E5">
        <w:rPr>
          <w:rFonts w:ascii="Arial" w:hAnsi="Arial" w:cs="Arial"/>
          <w:b/>
          <w:bCs/>
          <w:sz w:val="20"/>
          <w:szCs w:val="20"/>
        </w:rPr>
        <w:t xml:space="preserve"> pro další sezónu</w:t>
      </w:r>
    </w:p>
    <w:p w14:paraId="6C3BF175" w14:textId="4E50AF6B" w:rsidR="005B20CC" w:rsidRDefault="00703878" w:rsidP="002D5F1F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Komise </w:t>
      </w:r>
      <w:r w:rsid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 odsouhlasila po dlouhé diskusi jednotlivá </w:t>
      </w:r>
      <w:proofErr w:type="spellStart"/>
      <w:r w:rsid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>podkritéria</w:t>
      </w:r>
      <w:proofErr w:type="spellEnd"/>
      <w:r w:rsid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hlavních kritérií hodnocení.</w:t>
      </w:r>
    </w:p>
    <w:p w14:paraId="1F0101DB" w14:textId="105B34DE" w:rsidR="002D5F1F" w:rsidRDefault="005B20CC" w:rsidP="002D5F1F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Hlavními kritérii hodnocení budou:</w:t>
      </w:r>
    </w:p>
    <w:p w14:paraId="39049F92" w14:textId="7A52EADC" w:rsidR="005B20CC" w:rsidRDefault="005B20CC" w:rsidP="005B20CC">
      <w:pPr>
        <w:pStyle w:val="Odstavecseseznamem"/>
        <w:numPr>
          <w:ilvl w:val="0"/>
          <w:numId w:val="1"/>
        </w:numPr>
        <w:spacing w:after="0"/>
        <w:ind w:left="709" w:hanging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členská základna,</w:t>
      </w:r>
    </w:p>
    <w:p w14:paraId="52E3C675" w14:textId="257DD6ED" w:rsidR="005B20CC" w:rsidRDefault="005B20CC" w:rsidP="005B20CC">
      <w:pPr>
        <w:pStyle w:val="Odstavecseseznamem"/>
        <w:numPr>
          <w:ilvl w:val="0"/>
          <w:numId w:val="1"/>
        </w:numPr>
        <w:spacing w:after="0"/>
        <w:ind w:left="709" w:hanging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umístění na žebříčku,</w:t>
      </w:r>
    </w:p>
    <w:p w14:paraId="35710BA6" w14:textId="01E77B96" w:rsidR="005B20CC" w:rsidRPr="005B20CC" w:rsidRDefault="005B20CC" w:rsidP="005B20CC">
      <w:pPr>
        <w:pStyle w:val="Odstavecseseznamem"/>
        <w:numPr>
          <w:ilvl w:val="0"/>
          <w:numId w:val="1"/>
        </w:numPr>
        <w:spacing w:after="0"/>
        <w:ind w:left="709" w:hanging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hodnocení trenérů.</w:t>
      </w:r>
    </w:p>
    <w:p w14:paraId="119C4252" w14:textId="77777777" w:rsidR="002179E5" w:rsidRPr="002D5F1F" w:rsidRDefault="002179E5" w:rsidP="002D5F1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B0ED21" w14:textId="77777777" w:rsidR="002D5F1F" w:rsidRPr="002D5F1F" w:rsidRDefault="002D5F1F" w:rsidP="002D5F1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D5F1F">
        <w:rPr>
          <w:rFonts w:ascii="Arial" w:hAnsi="Arial" w:cs="Arial"/>
          <w:sz w:val="20"/>
          <w:szCs w:val="20"/>
          <w:u w:val="single"/>
        </w:rPr>
        <w:t xml:space="preserve">Úkol: </w:t>
      </w:r>
    </w:p>
    <w:p w14:paraId="1285B1CE" w14:textId="086680A7" w:rsidR="002D5F1F" w:rsidRDefault="005B20CC" w:rsidP="002D5F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Pokračovat v přípravě hodnocení.</w:t>
      </w:r>
    </w:p>
    <w:p w14:paraId="2E02E2C3" w14:textId="77777777" w:rsidR="002D5F1F" w:rsidRDefault="002D5F1F" w:rsidP="002D5F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20FE3DAF" w14:textId="2A78150B" w:rsidR="002179E5" w:rsidRPr="002D5F1F" w:rsidRDefault="005B20CC" w:rsidP="002179E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179E5" w:rsidRPr="002D5F1F">
        <w:rPr>
          <w:rFonts w:ascii="Arial" w:hAnsi="Arial" w:cs="Arial"/>
          <w:b/>
          <w:bCs/>
          <w:sz w:val="20"/>
          <w:szCs w:val="20"/>
        </w:rPr>
        <w:t xml:space="preserve">. </w:t>
      </w:r>
      <w:r w:rsidR="002179E5" w:rsidRPr="002D5F1F">
        <w:rPr>
          <w:rFonts w:ascii="Arial" w:hAnsi="Arial" w:cs="Arial"/>
          <w:b/>
          <w:bCs/>
          <w:sz w:val="20"/>
          <w:szCs w:val="20"/>
        </w:rPr>
        <w:tab/>
      </w:r>
      <w:r w:rsidR="002179E5">
        <w:rPr>
          <w:rFonts w:ascii="Arial" w:hAnsi="Arial" w:cs="Arial"/>
          <w:b/>
          <w:bCs/>
          <w:sz w:val="20"/>
          <w:szCs w:val="20"/>
        </w:rPr>
        <w:t>Informace o přípravě LODM 2024</w:t>
      </w:r>
    </w:p>
    <w:p w14:paraId="54911DFE" w14:textId="7E9ECEDC" w:rsidR="002179E5" w:rsidRPr="005B20CC" w:rsidRDefault="002179E5" w:rsidP="002179E5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B20C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Předsedkyně informovala o probíhajících přípravných pracích. </w:t>
      </w:r>
    </w:p>
    <w:p w14:paraId="495FB76D" w14:textId="77777777" w:rsidR="002179E5" w:rsidRDefault="002179E5" w:rsidP="002179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40907879" w14:textId="4B0252E6" w:rsidR="00E63AED" w:rsidRDefault="00E63AED" w:rsidP="00E63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schůzka proběhne dne </w:t>
      </w:r>
      <w:r w:rsidR="005B20CC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.3.2024. </w:t>
      </w:r>
    </w:p>
    <w:p w14:paraId="3381712F" w14:textId="206E3FC0" w:rsidR="00AF105D" w:rsidRPr="00007C34" w:rsidRDefault="00AF105D" w:rsidP="00D87F3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Zapsal: Jaroslav Glogar</w:t>
      </w:r>
    </w:p>
    <w:sectPr w:rsidR="00AF105D" w:rsidRPr="00007C34" w:rsidSect="005C73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85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8159" w14:textId="77777777" w:rsidR="005C7319" w:rsidRDefault="005C7319">
      <w:pPr>
        <w:spacing w:after="0" w:line="240" w:lineRule="auto"/>
      </w:pPr>
      <w:r>
        <w:separator/>
      </w:r>
    </w:p>
  </w:endnote>
  <w:endnote w:type="continuationSeparator" w:id="0">
    <w:p w14:paraId="309C2AFE" w14:textId="77777777" w:rsidR="005C7319" w:rsidRDefault="005C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4AB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Zátopkova 100/2, 160 17 Praha 6 - Strahov</w:t>
    </w:r>
  </w:p>
  <w:p w14:paraId="1804B5A4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B10C" w14:textId="77777777" w:rsidR="005C7319" w:rsidRDefault="005C7319">
      <w:pPr>
        <w:spacing w:after="0" w:line="240" w:lineRule="auto"/>
      </w:pPr>
      <w:r>
        <w:separator/>
      </w:r>
    </w:p>
  </w:footnote>
  <w:footnote w:type="continuationSeparator" w:id="0">
    <w:p w14:paraId="78A0FE9A" w14:textId="77777777" w:rsidR="005C7319" w:rsidRDefault="005C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D3C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F117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1pt;height:443.2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7B6B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098614" wp14:editId="47698049">
          <wp:extent cx="1447875" cy="62419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B37458" w14:textId="77777777" w:rsidR="005962DC" w:rsidRDefault="00596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82F77D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56B5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1pt;height:443.2pt;z-index:-25165977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678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8BE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3.1pt;height:443.2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9692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DC"/>
    <w:rsid w:val="00001403"/>
    <w:rsid w:val="00003F2B"/>
    <w:rsid w:val="0000477F"/>
    <w:rsid w:val="00007C34"/>
    <w:rsid w:val="00010197"/>
    <w:rsid w:val="00017501"/>
    <w:rsid w:val="000233C4"/>
    <w:rsid w:val="0003140D"/>
    <w:rsid w:val="0003537D"/>
    <w:rsid w:val="000466C4"/>
    <w:rsid w:val="00055639"/>
    <w:rsid w:val="00060032"/>
    <w:rsid w:val="00064B6F"/>
    <w:rsid w:val="000677E5"/>
    <w:rsid w:val="000728AC"/>
    <w:rsid w:val="00073A7D"/>
    <w:rsid w:val="0007782F"/>
    <w:rsid w:val="00082F5F"/>
    <w:rsid w:val="000857E9"/>
    <w:rsid w:val="000A14B4"/>
    <w:rsid w:val="000B07DF"/>
    <w:rsid w:val="000E0599"/>
    <w:rsid w:val="000E3018"/>
    <w:rsid w:val="000E5956"/>
    <w:rsid w:val="000F11FD"/>
    <w:rsid w:val="000F48E9"/>
    <w:rsid w:val="000F5C09"/>
    <w:rsid w:val="000F6578"/>
    <w:rsid w:val="000F7977"/>
    <w:rsid w:val="001001F0"/>
    <w:rsid w:val="001074C8"/>
    <w:rsid w:val="00114D78"/>
    <w:rsid w:val="0012655F"/>
    <w:rsid w:val="00132103"/>
    <w:rsid w:val="001363DC"/>
    <w:rsid w:val="00142C5C"/>
    <w:rsid w:val="00147827"/>
    <w:rsid w:val="001507B7"/>
    <w:rsid w:val="0015085C"/>
    <w:rsid w:val="00152BE3"/>
    <w:rsid w:val="00175476"/>
    <w:rsid w:val="00180940"/>
    <w:rsid w:val="00192D88"/>
    <w:rsid w:val="00193068"/>
    <w:rsid w:val="001B47FD"/>
    <w:rsid w:val="001B7C1E"/>
    <w:rsid w:val="001C144B"/>
    <w:rsid w:val="001C77E4"/>
    <w:rsid w:val="001D7CCA"/>
    <w:rsid w:val="001E160B"/>
    <w:rsid w:val="001E7689"/>
    <w:rsid w:val="001F03BE"/>
    <w:rsid w:val="001F2F31"/>
    <w:rsid w:val="001F6B6E"/>
    <w:rsid w:val="00203FD6"/>
    <w:rsid w:val="002078C2"/>
    <w:rsid w:val="00212A04"/>
    <w:rsid w:val="002179E5"/>
    <w:rsid w:val="00217D0E"/>
    <w:rsid w:val="00226EEF"/>
    <w:rsid w:val="002370EF"/>
    <w:rsid w:val="002438D9"/>
    <w:rsid w:val="002519A3"/>
    <w:rsid w:val="002609FD"/>
    <w:rsid w:val="00262815"/>
    <w:rsid w:val="00273EE9"/>
    <w:rsid w:val="0028778B"/>
    <w:rsid w:val="002901EE"/>
    <w:rsid w:val="002908CE"/>
    <w:rsid w:val="00293F6D"/>
    <w:rsid w:val="0029437C"/>
    <w:rsid w:val="002946B2"/>
    <w:rsid w:val="00295A10"/>
    <w:rsid w:val="002971F3"/>
    <w:rsid w:val="002A0704"/>
    <w:rsid w:val="002A1A07"/>
    <w:rsid w:val="002A30BC"/>
    <w:rsid w:val="002A72EC"/>
    <w:rsid w:val="002C00B2"/>
    <w:rsid w:val="002C25CC"/>
    <w:rsid w:val="002C710F"/>
    <w:rsid w:val="002C7865"/>
    <w:rsid w:val="002D1075"/>
    <w:rsid w:val="002D187D"/>
    <w:rsid w:val="002D5F1F"/>
    <w:rsid w:val="002F14B0"/>
    <w:rsid w:val="00314190"/>
    <w:rsid w:val="00314717"/>
    <w:rsid w:val="00320B62"/>
    <w:rsid w:val="003258BD"/>
    <w:rsid w:val="00334C86"/>
    <w:rsid w:val="00334DEF"/>
    <w:rsid w:val="00336A38"/>
    <w:rsid w:val="00365299"/>
    <w:rsid w:val="003708F2"/>
    <w:rsid w:val="00373169"/>
    <w:rsid w:val="00381B27"/>
    <w:rsid w:val="00387B3B"/>
    <w:rsid w:val="00393532"/>
    <w:rsid w:val="003B203F"/>
    <w:rsid w:val="003B2268"/>
    <w:rsid w:val="003B580E"/>
    <w:rsid w:val="003C2FE2"/>
    <w:rsid w:val="003C33CE"/>
    <w:rsid w:val="003C6C51"/>
    <w:rsid w:val="003D0AEE"/>
    <w:rsid w:val="003E064C"/>
    <w:rsid w:val="003E5130"/>
    <w:rsid w:val="003E7DDD"/>
    <w:rsid w:val="003F4D20"/>
    <w:rsid w:val="00400A67"/>
    <w:rsid w:val="00403181"/>
    <w:rsid w:val="00405532"/>
    <w:rsid w:val="004077F9"/>
    <w:rsid w:val="00423878"/>
    <w:rsid w:val="00433CED"/>
    <w:rsid w:val="004502DB"/>
    <w:rsid w:val="00450AE8"/>
    <w:rsid w:val="0045273B"/>
    <w:rsid w:val="00453CC0"/>
    <w:rsid w:val="00464BF2"/>
    <w:rsid w:val="00475F0D"/>
    <w:rsid w:val="004813AE"/>
    <w:rsid w:val="00484D7A"/>
    <w:rsid w:val="00487F83"/>
    <w:rsid w:val="004945D9"/>
    <w:rsid w:val="00494CEB"/>
    <w:rsid w:val="00495899"/>
    <w:rsid w:val="004B20C0"/>
    <w:rsid w:val="004C3527"/>
    <w:rsid w:val="004C3CA2"/>
    <w:rsid w:val="004D1856"/>
    <w:rsid w:val="004D786D"/>
    <w:rsid w:val="004E0296"/>
    <w:rsid w:val="004E1ED6"/>
    <w:rsid w:val="004F1DE8"/>
    <w:rsid w:val="004F5E71"/>
    <w:rsid w:val="00507776"/>
    <w:rsid w:val="005110A1"/>
    <w:rsid w:val="00511F8D"/>
    <w:rsid w:val="00513DC8"/>
    <w:rsid w:val="005251D6"/>
    <w:rsid w:val="005253EF"/>
    <w:rsid w:val="00527AEF"/>
    <w:rsid w:val="00530025"/>
    <w:rsid w:val="00536FD4"/>
    <w:rsid w:val="0053773F"/>
    <w:rsid w:val="00542C2C"/>
    <w:rsid w:val="0054341D"/>
    <w:rsid w:val="0054490A"/>
    <w:rsid w:val="00552300"/>
    <w:rsid w:val="00555EE4"/>
    <w:rsid w:val="00561D9C"/>
    <w:rsid w:val="005624C8"/>
    <w:rsid w:val="005672FB"/>
    <w:rsid w:val="0058426A"/>
    <w:rsid w:val="005962DC"/>
    <w:rsid w:val="0059660B"/>
    <w:rsid w:val="00597AC1"/>
    <w:rsid w:val="005B20CC"/>
    <w:rsid w:val="005B4AF6"/>
    <w:rsid w:val="005B5898"/>
    <w:rsid w:val="005B7759"/>
    <w:rsid w:val="005C53A6"/>
    <w:rsid w:val="005C55C7"/>
    <w:rsid w:val="005C7319"/>
    <w:rsid w:val="005E1C72"/>
    <w:rsid w:val="005E1F6B"/>
    <w:rsid w:val="005F062A"/>
    <w:rsid w:val="005F78E3"/>
    <w:rsid w:val="00603FAF"/>
    <w:rsid w:val="00617437"/>
    <w:rsid w:val="00630B07"/>
    <w:rsid w:val="00631B8B"/>
    <w:rsid w:val="006407EF"/>
    <w:rsid w:val="0064517E"/>
    <w:rsid w:val="006471C7"/>
    <w:rsid w:val="006505A5"/>
    <w:rsid w:val="00654081"/>
    <w:rsid w:val="006805E7"/>
    <w:rsid w:val="00681108"/>
    <w:rsid w:val="00693AA6"/>
    <w:rsid w:val="006955EA"/>
    <w:rsid w:val="00695615"/>
    <w:rsid w:val="006A26A5"/>
    <w:rsid w:val="006A273F"/>
    <w:rsid w:val="006B206D"/>
    <w:rsid w:val="006B2E23"/>
    <w:rsid w:val="006B7FD7"/>
    <w:rsid w:val="006C4CC7"/>
    <w:rsid w:val="006C6B46"/>
    <w:rsid w:val="006D1A3E"/>
    <w:rsid w:val="006D3534"/>
    <w:rsid w:val="006D35C8"/>
    <w:rsid w:val="006D5A23"/>
    <w:rsid w:val="006E35DA"/>
    <w:rsid w:val="006E509A"/>
    <w:rsid w:val="006E7FE5"/>
    <w:rsid w:val="006F3382"/>
    <w:rsid w:val="006F6414"/>
    <w:rsid w:val="00700520"/>
    <w:rsid w:val="00703878"/>
    <w:rsid w:val="007058E2"/>
    <w:rsid w:val="00711CB3"/>
    <w:rsid w:val="00713D0D"/>
    <w:rsid w:val="0072088B"/>
    <w:rsid w:val="00720FFE"/>
    <w:rsid w:val="00723C5E"/>
    <w:rsid w:val="00734877"/>
    <w:rsid w:val="0075224E"/>
    <w:rsid w:val="00760DD1"/>
    <w:rsid w:val="007623F5"/>
    <w:rsid w:val="0076273B"/>
    <w:rsid w:val="007629F3"/>
    <w:rsid w:val="00766DFE"/>
    <w:rsid w:val="00770F70"/>
    <w:rsid w:val="00784503"/>
    <w:rsid w:val="007905AA"/>
    <w:rsid w:val="00791371"/>
    <w:rsid w:val="00792CA9"/>
    <w:rsid w:val="007A3BDF"/>
    <w:rsid w:val="007B6ED9"/>
    <w:rsid w:val="007D0F5D"/>
    <w:rsid w:val="007F5127"/>
    <w:rsid w:val="007F6B82"/>
    <w:rsid w:val="00814D54"/>
    <w:rsid w:val="00817061"/>
    <w:rsid w:val="00834559"/>
    <w:rsid w:val="00840867"/>
    <w:rsid w:val="008503D5"/>
    <w:rsid w:val="0085339B"/>
    <w:rsid w:val="008555E7"/>
    <w:rsid w:val="0085694E"/>
    <w:rsid w:val="00861E31"/>
    <w:rsid w:val="008721A4"/>
    <w:rsid w:val="00872ED0"/>
    <w:rsid w:val="00873677"/>
    <w:rsid w:val="008771B3"/>
    <w:rsid w:val="008930E6"/>
    <w:rsid w:val="008A0F99"/>
    <w:rsid w:val="008A37AB"/>
    <w:rsid w:val="008C0E65"/>
    <w:rsid w:val="008C627B"/>
    <w:rsid w:val="008D0684"/>
    <w:rsid w:val="008D0A6D"/>
    <w:rsid w:val="008D7B08"/>
    <w:rsid w:val="008E20E8"/>
    <w:rsid w:val="008E64F6"/>
    <w:rsid w:val="008F37B4"/>
    <w:rsid w:val="00910782"/>
    <w:rsid w:val="00913A5D"/>
    <w:rsid w:val="00917150"/>
    <w:rsid w:val="00934BAF"/>
    <w:rsid w:val="00942960"/>
    <w:rsid w:val="0094341F"/>
    <w:rsid w:val="00950542"/>
    <w:rsid w:val="009514CA"/>
    <w:rsid w:val="009547F8"/>
    <w:rsid w:val="009619AF"/>
    <w:rsid w:val="00961E79"/>
    <w:rsid w:val="00962575"/>
    <w:rsid w:val="009653C9"/>
    <w:rsid w:val="009730AD"/>
    <w:rsid w:val="009748DD"/>
    <w:rsid w:val="0097799D"/>
    <w:rsid w:val="00980443"/>
    <w:rsid w:val="00981DC0"/>
    <w:rsid w:val="00996D7A"/>
    <w:rsid w:val="009A63F4"/>
    <w:rsid w:val="009B0754"/>
    <w:rsid w:val="009B0CA5"/>
    <w:rsid w:val="009C2575"/>
    <w:rsid w:val="009E0DD6"/>
    <w:rsid w:val="009E51FF"/>
    <w:rsid w:val="009E5433"/>
    <w:rsid w:val="009F25D2"/>
    <w:rsid w:val="00A02F5A"/>
    <w:rsid w:val="00A146B8"/>
    <w:rsid w:val="00A227E6"/>
    <w:rsid w:val="00A23A6A"/>
    <w:rsid w:val="00A23DB1"/>
    <w:rsid w:val="00A27794"/>
    <w:rsid w:val="00A3129C"/>
    <w:rsid w:val="00A34088"/>
    <w:rsid w:val="00A46557"/>
    <w:rsid w:val="00A477E3"/>
    <w:rsid w:val="00A5084D"/>
    <w:rsid w:val="00A5086C"/>
    <w:rsid w:val="00A50D1F"/>
    <w:rsid w:val="00A50DF7"/>
    <w:rsid w:val="00A54BDE"/>
    <w:rsid w:val="00A62481"/>
    <w:rsid w:val="00A66E8D"/>
    <w:rsid w:val="00A75377"/>
    <w:rsid w:val="00A831D5"/>
    <w:rsid w:val="00A845BC"/>
    <w:rsid w:val="00A84F04"/>
    <w:rsid w:val="00A8701A"/>
    <w:rsid w:val="00AA25B2"/>
    <w:rsid w:val="00AA2EFA"/>
    <w:rsid w:val="00AB3778"/>
    <w:rsid w:val="00AB3F43"/>
    <w:rsid w:val="00AC2778"/>
    <w:rsid w:val="00AC5926"/>
    <w:rsid w:val="00AE2DFB"/>
    <w:rsid w:val="00AE35C6"/>
    <w:rsid w:val="00AF105D"/>
    <w:rsid w:val="00AF360D"/>
    <w:rsid w:val="00AF4D6C"/>
    <w:rsid w:val="00AF4F3A"/>
    <w:rsid w:val="00B00B6C"/>
    <w:rsid w:val="00B0186B"/>
    <w:rsid w:val="00B11BFA"/>
    <w:rsid w:val="00B20868"/>
    <w:rsid w:val="00B26DD9"/>
    <w:rsid w:val="00B3042D"/>
    <w:rsid w:val="00B42F18"/>
    <w:rsid w:val="00B517D8"/>
    <w:rsid w:val="00B5520C"/>
    <w:rsid w:val="00B56528"/>
    <w:rsid w:val="00B61FEF"/>
    <w:rsid w:val="00B62969"/>
    <w:rsid w:val="00B6516A"/>
    <w:rsid w:val="00B70C90"/>
    <w:rsid w:val="00B80870"/>
    <w:rsid w:val="00B8637F"/>
    <w:rsid w:val="00B952A8"/>
    <w:rsid w:val="00B96211"/>
    <w:rsid w:val="00BA4028"/>
    <w:rsid w:val="00BA7C45"/>
    <w:rsid w:val="00BB1930"/>
    <w:rsid w:val="00BB67BA"/>
    <w:rsid w:val="00BC1A86"/>
    <w:rsid w:val="00BC4E37"/>
    <w:rsid w:val="00BD0F26"/>
    <w:rsid w:val="00BD4999"/>
    <w:rsid w:val="00BE2B4A"/>
    <w:rsid w:val="00BE429F"/>
    <w:rsid w:val="00BE4C36"/>
    <w:rsid w:val="00BF16F0"/>
    <w:rsid w:val="00BF77EF"/>
    <w:rsid w:val="00C139C1"/>
    <w:rsid w:val="00C259A0"/>
    <w:rsid w:val="00C33E68"/>
    <w:rsid w:val="00C430FD"/>
    <w:rsid w:val="00C439C0"/>
    <w:rsid w:val="00C53584"/>
    <w:rsid w:val="00C6433D"/>
    <w:rsid w:val="00C700C9"/>
    <w:rsid w:val="00C73A2D"/>
    <w:rsid w:val="00C74694"/>
    <w:rsid w:val="00C76F1F"/>
    <w:rsid w:val="00C81E28"/>
    <w:rsid w:val="00C83901"/>
    <w:rsid w:val="00C96D80"/>
    <w:rsid w:val="00CA1863"/>
    <w:rsid w:val="00CA3F4F"/>
    <w:rsid w:val="00CA414C"/>
    <w:rsid w:val="00CA7382"/>
    <w:rsid w:val="00CA791B"/>
    <w:rsid w:val="00CB7B23"/>
    <w:rsid w:val="00CD4116"/>
    <w:rsid w:val="00CE36AE"/>
    <w:rsid w:val="00CE38C4"/>
    <w:rsid w:val="00CF1299"/>
    <w:rsid w:val="00CF5D20"/>
    <w:rsid w:val="00D0028B"/>
    <w:rsid w:val="00D26956"/>
    <w:rsid w:val="00D31047"/>
    <w:rsid w:val="00D319EC"/>
    <w:rsid w:val="00D31A7B"/>
    <w:rsid w:val="00D40F88"/>
    <w:rsid w:val="00D464CD"/>
    <w:rsid w:val="00D52C4E"/>
    <w:rsid w:val="00D52CC7"/>
    <w:rsid w:val="00D563C8"/>
    <w:rsid w:val="00D64CAF"/>
    <w:rsid w:val="00D665CB"/>
    <w:rsid w:val="00D710BF"/>
    <w:rsid w:val="00D827C1"/>
    <w:rsid w:val="00D8377C"/>
    <w:rsid w:val="00D84ADC"/>
    <w:rsid w:val="00D84B4A"/>
    <w:rsid w:val="00D87F3E"/>
    <w:rsid w:val="00DB2CA6"/>
    <w:rsid w:val="00DC5CCD"/>
    <w:rsid w:val="00DC7A7F"/>
    <w:rsid w:val="00DD19B8"/>
    <w:rsid w:val="00DE1A04"/>
    <w:rsid w:val="00E04516"/>
    <w:rsid w:val="00E10859"/>
    <w:rsid w:val="00E15E50"/>
    <w:rsid w:val="00E20FA7"/>
    <w:rsid w:val="00E220CC"/>
    <w:rsid w:val="00E232DC"/>
    <w:rsid w:val="00E41799"/>
    <w:rsid w:val="00E557A3"/>
    <w:rsid w:val="00E63AED"/>
    <w:rsid w:val="00E82E54"/>
    <w:rsid w:val="00E94916"/>
    <w:rsid w:val="00EA3E1C"/>
    <w:rsid w:val="00EA4D1A"/>
    <w:rsid w:val="00EB2A7C"/>
    <w:rsid w:val="00EB5D5A"/>
    <w:rsid w:val="00EB6D39"/>
    <w:rsid w:val="00EC27D4"/>
    <w:rsid w:val="00ED10C9"/>
    <w:rsid w:val="00ED318C"/>
    <w:rsid w:val="00EE457B"/>
    <w:rsid w:val="00EE4FC2"/>
    <w:rsid w:val="00EF2B44"/>
    <w:rsid w:val="00EF314B"/>
    <w:rsid w:val="00EF5ECD"/>
    <w:rsid w:val="00EF6BBF"/>
    <w:rsid w:val="00F04590"/>
    <w:rsid w:val="00F04F93"/>
    <w:rsid w:val="00F12923"/>
    <w:rsid w:val="00F1468D"/>
    <w:rsid w:val="00F236A5"/>
    <w:rsid w:val="00F44B84"/>
    <w:rsid w:val="00F64B7B"/>
    <w:rsid w:val="00F86EB7"/>
    <w:rsid w:val="00F92A05"/>
    <w:rsid w:val="00F958C4"/>
    <w:rsid w:val="00FD2D85"/>
    <w:rsid w:val="00FE331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A3E"/>
  <w15:docId w15:val="{EFB150F4-60C5-4B9D-9F79-B1D0F7C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AF105D"/>
    <w:pPr>
      <w:ind w:left="720"/>
      <w:contextualSpacing/>
    </w:pPr>
    <w:rPr>
      <w:rFonts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AF105D"/>
    <w:pPr>
      <w:ind w:left="720"/>
      <w:contextualSpacing/>
    </w:pPr>
  </w:style>
  <w:style w:type="paragraph" w:styleId="Revize">
    <w:name w:val="Revision"/>
    <w:hidden/>
    <w:uiPriority w:val="99"/>
    <w:semiHidden/>
    <w:rsid w:val="00C643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641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P54WN1ZVlHZg+G+wiW7l8X7Aw==">AMUW2mXvEiCNQe18FyyNhS+mlimjaZiPvz/Debtse/3SHtstL0yjSjWJeFknJrnBmgGDC3+uS8TOnbJ8nceMLAJGCCIPHRseLP7/0AWjXFlZ7opB9QiZMRQgOuQaT9f1SAupPru0a5np3C5fy0oyaHGoVrI+AIUd+B5wYARD7fSb0dJZltxAECdlo1K5Xj7Tyl9/53Jv2WlsfktK2U6UA/B/yd5Fc3GvrQ==</go:docsCustomData>
</go:gDocsCustomXmlDataStorage>
</file>

<file path=customXml/itemProps1.xml><?xml version="1.0" encoding="utf-8"?>
<ds:datastoreItem xmlns:ds="http://schemas.openxmlformats.org/officeDocument/2006/customXml" ds:itemID="{5E639418-4C51-46A5-ACC4-99C71D71C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Hodeček</dc:creator>
  <cp:lastModifiedBy>Glogar Jaroslav</cp:lastModifiedBy>
  <cp:revision>4</cp:revision>
  <cp:lastPrinted>2022-03-03T07:18:00Z</cp:lastPrinted>
  <dcterms:created xsi:type="dcterms:W3CDTF">2024-03-07T15:52:00Z</dcterms:created>
  <dcterms:modified xsi:type="dcterms:W3CDTF">2024-03-07T16:03:00Z</dcterms:modified>
</cp:coreProperties>
</file>